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A9" w:rsidRDefault="006F03FC">
      <w:r>
        <w:t xml:space="preserve">Answer Key to Unit 7 Review: </w:t>
      </w:r>
    </w:p>
    <w:p w:rsidR="006F03FC" w:rsidRDefault="006F03FC"/>
    <w:p w:rsidR="006F03FC" w:rsidRDefault="006F03FC" w:rsidP="006F03FC">
      <w:pPr>
        <w:pStyle w:val="ListParagraph"/>
        <w:numPr>
          <w:ilvl w:val="0"/>
          <w:numId w:val="1"/>
        </w:numPr>
      </w:pPr>
      <w:r>
        <w:t>Germinates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Spore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Classification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Life cycle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Pathogen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Dichotomous Key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B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A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B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C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D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C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C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D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D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D</w:t>
      </w:r>
    </w:p>
    <w:p w:rsidR="006F03FC" w:rsidRDefault="006F03FC" w:rsidP="006F03FC">
      <w:pPr>
        <w:pStyle w:val="ListParagraph"/>
        <w:numPr>
          <w:ilvl w:val="0"/>
          <w:numId w:val="1"/>
        </w:numPr>
      </w:pPr>
      <w:r>
        <w:t>C</w:t>
      </w:r>
    </w:p>
    <w:p w:rsidR="006F03FC" w:rsidRDefault="006F03FC" w:rsidP="006F03FC"/>
    <w:p w:rsidR="006F03FC" w:rsidRDefault="006F03FC" w:rsidP="006F03FC">
      <w:r>
        <w:t xml:space="preserve">20. Sample Answer: I would say my friend is partly correct. Some bacteria can cause diseases, many are helpful. For example, people use bacteria to make foods like cheese and medicine like insulin. </w:t>
      </w:r>
      <w:bookmarkStart w:id="0" w:name="_GoBack"/>
      <w:bookmarkEnd w:id="0"/>
    </w:p>
    <w:sectPr w:rsidR="006F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BB4"/>
    <w:multiLevelType w:val="hybridMultilevel"/>
    <w:tmpl w:val="BC8C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FC"/>
    <w:rsid w:val="002D39A9"/>
    <w:rsid w:val="006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4873"/>
  <w15:chartTrackingRefBased/>
  <w15:docId w15:val="{0197E524-3095-4AF3-94C4-0CD5D226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Pizzuto</dc:creator>
  <cp:keywords/>
  <dc:description/>
  <cp:lastModifiedBy>Briar Pizzuto</cp:lastModifiedBy>
  <cp:revision>1</cp:revision>
  <dcterms:created xsi:type="dcterms:W3CDTF">2018-12-18T12:37:00Z</dcterms:created>
  <dcterms:modified xsi:type="dcterms:W3CDTF">2018-12-18T12:41:00Z</dcterms:modified>
</cp:coreProperties>
</file>